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C226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0DE40EA3" w14:textId="23FDF3C4" w:rsidR="00F9470A" w:rsidRPr="00BD1AAE" w:rsidRDefault="00F737B6" w:rsidP="00BD1AAE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D36376">
        <w:rPr>
          <w:sz w:val="40"/>
          <w:szCs w:val="40"/>
        </w:rPr>
        <w:t>2</w:t>
      </w:r>
      <w:r w:rsidR="005C30E9" w:rsidRPr="00BD1AAE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AGENDA ITEM MEMORANDUM</w:t>
      </w:r>
    </w:p>
    <w:p w14:paraId="01124D2C" w14:textId="5C788CF9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737B6">
        <w:rPr>
          <w:rFonts w:ascii="Arial" w:hAnsi="Arial" w:cs="Arial"/>
          <w:sz w:val="24"/>
        </w:rPr>
        <w:t xml:space="preserve">January </w:t>
      </w:r>
      <w:r w:rsidR="00D36376">
        <w:rPr>
          <w:rFonts w:ascii="Arial" w:hAnsi="Arial" w:cs="Arial"/>
          <w:sz w:val="24"/>
        </w:rPr>
        <w:t>7</w:t>
      </w:r>
      <w:r w:rsidR="00F737B6">
        <w:rPr>
          <w:rFonts w:ascii="Arial" w:hAnsi="Arial" w:cs="Arial"/>
          <w:sz w:val="24"/>
        </w:rPr>
        <w:t>, 202</w:t>
      </w:r>
      <w:r w:rsidR="00D36376">
        <w:rPr>
          <w:rFonts w:ascii="Arial" w:hAnsi="Arial" w:cs="Arial"/>
          <w:sz w:val="24"/>
        </w:rPr>
        <w:t>2</w:t>
      </w:r>
    </w:p>
    <w:p w14:paraId="36274F2D" w14:textId="77777777"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094C73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1D15420D" w14:textId="22683D27" w:rsidR="00935078" w:rsidRPr="00323B6B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323B6B">
        <w:rPr>
          <w:rFonts w:ascii="Arial" w:hAnsi="Arial" w:cs="Arial"/>
          <w:b/>
          <w:bCs/>
          <w:sz w:val="24"/>
          <w:lang w:val="pt-PT"/>
        </w:rPr>
        <w:t>VIA:</w:t>
      </w:r>
      <w:r w:rsidRPr="00323B6B">
        <w:rPr>
          <w:rFonts w:ascii="Arial" w:hAnsi="Arial" w:cs="Arial"/>
          <w:b/>
          <w:bCs/>
          <w:sz w:val="24"/>
          <w:lang w:val="pt-PT"/>
        </w:rPr>
        <w:tab/>
      </w:r>
      <w:r w:rsidR="00D36376">
        <w:rPr>
          <w:rFonts w:ascii="Arial" w:hAnsi="Arial" w:cs="Arial"/>
          <w:sz w:val="24"/>
          <w:lang w:val="pt-PT"/>
        </w:rPr>
        <w:t>Letty Kraus</w:t>
      </w:r>
      <w:r w:rsidRPr="00323B6B">
        <w:rPr>
          <w:rFonts w:ascii="Arial" w:hAnsi="Arial" w:cs="Arial"/>
          <w:sz w:val="24"/>
          <w:lang w:val="pt-PT"/>
        </w:rPr>
        <w:t xml:space="preserve">, </w:t>
      </w:r>
      <w:r w:rsidR="00D36376">
        <w:rPr>
          <w:rFonts w:ascii="Arial" w:hAnsi="Arial" w:cs="Arial"/>
          <w:sz w:val="24"/>
          <w:lang w:val="pt-PT"/>
        </w:rPr>
        <w:t xml:space="preserve">Interim </w:t>
      </w:r>
      <w:r w:rsidRPr="00323B6B">
        <w:rPr>
          <w:rFonts w:ascii="Arial" w:hAnsi="Arial" w:cs="Arial"/>
          <w:sz w:val="24"/>
          <w:lang w:val="pt-PT"/>
        </w:rPr>
        <w:t>Administrator</w:t>
      </w:r>
    </w:p>
    <w:p w14:paraId="53939D5A" w14:textId="77777777" w:rsidR="00935078" w:rsidRPr="007069E7" w:rsidRDefault="005F01D9" w:rsidP="00AE563F">
      <w:pPr>
        <w:tabs>
          <w:tab w:val="left" w:pos="1440"/>
        </w:tabs>
        <w:spacing w:after="240"/>
        <w:ind w:firstLine="1440"/>
        <w:rPr>
          <w:sz w:val="24"/>
          <w:szCs w:val="24"/>
          <w:lang w:val="pt-PT"/>
        </w:rPr>
      </w:pPr>
      <w:r w:rsidRPr="00323B6B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323B6B">
        <w:rPr>
          <w:rFonts w:ascii="Arial" w:hAnsi="Arial" w:cs="Arial"/>
          <w:sz w:val="24"/>
          <w:szCs w:val="24"/>
          <w:lang w:val="pt-PT"/>
        </w:rPr>
        <w:t xml:space="preserve"> </w:t>
      </w:r>
      <w:r w:rsidR="00935078" w:rsidRPr="007069E7">
        <w:rPr>
          <w:rFonts w:ascii="Arial" w:hAnsi="Arial" w:cs="Arial"/>
          <w:sz w:val="24"/>
          <w:szCs w:val="24"/>
          <w:lang w:val="pt-PT"/>
        </w:rPr>
        <w:t>Unit</w:t>
      </w:r>
    </w:p>
    <w:p w14:paraId="61085B1D" w14:textId="233C1141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D5B2F">
        <w:rPr>
          <w:rFonts w:ascii="Arial" w:hAnsi="Arial" w:cs="Arial"/>
          <w:noProof/>
          <w:sz w:val="24"/>
        </w:rPr>
        <w:t>Kenneth McDonald</w:t>
      </w:r>
      <w:r w:rsidR="00F86519"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</w:p>
    <w:p w14:paraId="189C4413" w14:textId="77777777" w:rsidR="00935078" w:rsidRDefault="005F01D9" w:rsidP="00AE563F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14:paraId="3DEC4CE4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2D4EA550" w14:textId="5F8CFF7E" w:rsidR="00935078" w:rsidRDefault="00BC645F" w:rsidP="001322F3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36376">
        <w:t>9</w:t>
      </w:r>
      <w:r w:rsidR="00935078">
        <w:t xml:space="preserve">: </w:t>
      </w:r>
      <w:r w:rsidR="00094C73">
        <w:t>Mathematics</w:t>
      </w:r>
      <w:r w:rsidR="00935078" w:rsidRPr="008706CB">
        <w:t xml:space="preserve"> Subject Matter Committee</w:t>
      </w:r>
    </w:p>
    <w:p w14:paraId="3D28C9C6" w14:textId="77777777" w:rsidR="00935078" w:rsidRPr="00726266" w:rsidRDefault="00935078" w:rsidP="00323B6B">
      <w:pPr>
        <w:pStyle w:val="Heading3"/>
      </w:pPr>
      <w:r w:rsidRPr="00323B6B">
        <w:t>Election</w:t>
      </w:r>
      <w:r w:rsidRPr="00726266">
        <w:t xml:space="preserve"> of Vice Chair (Action)</w:t>
      </w:r>
    </w:p>
    <w:p w14:paraId="60D1975B" w14:textId="77777777" w:rsidR="00EF444F" w:rsidRDefault="00935078" w:rsidP="008844F0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094C73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26BCD5A6" w14:textId="0CB783F1"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</w:t>
      </w:r>
      <w:r w:rsidR="00F737B6">
        <w:rPr>
          <w:rFonts w:ascii="Arial" w:hAnsi="Arial" w:cs="Arial"/>
          <w:sz w:val="24"/>
          <w:szCs w:val="24"/>
        </w:rPr>
        <w:t>tment of Education, January 202</w:t>
      </w:r>
      <w:r w:rsidR="00D36376">
        <w:rPr>
          <w:rFonts w:ascii="Arial" w:hAnsi="Arial" w:cs="Arial"/>
          <w:sz w:val="24"/>
          <w:szCs w:val="24"/>
        </w:rPr>
        <w:t>2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49574" w14:textId="77777777" w:rsidR="005D38E3" w:rsidRDefault="005D38E3" w:rsidP="005B44B3">
      <w:r>
        <w:separator/>
      </w:r>
    </w:p>
  </w:endnote>
  <w:endnote w:type="continuationSeparator" w:id="0">
    <w:p w14:paraId="5A45ED6C" w14:textId="77777777" w:rsidR="005D38E3" w:rsidRDefault="005D38E3" w:rsidP="005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4647" w14:textId="77777777" w:rsidR="005D38E3" w:rsidRDefault="005D38E3" w:rsidP="005B44B3">
      <w:r>
        <w:separator/>
      </w:r>
    </w:p>
  </w:footnote>
  <w:footnote w:type="continuationSeparator" w:id="0">
    <w:p w14:paraId="69FE14F3" w14:textId="77777777" w:rsidR="005D38E3" w:rsidRDefault="005D38E3" w:rsidP="005B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DFDA296A"/>
    <w:lvl w:ilvl="0" w:tplc="854428E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9523C"/>
    <w:multiLevelType w:val="hybridMultilevel"/>
    <w:tmpl w:val="36E4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0A366F"/>
    <w:multiLevelType w:val="hybridMultilevel"/>
    <w:tmpl w:val="2020C874"/>
    <w:lvl w:ilvl="0" w:tplc="B8AADFB2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65D86"/>
    <w:multiLevelType w:val="multilevel"/>
    <w:tmpl w:val="54B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19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7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141C"/>
    <w:rsid w:val="00094C73"/>
    <w:rsid w:val="0012407A"/>
    <w:rsid w:val="001322F3"/>
    <w:rsid w:val="0015070C"/>
    <w:rsid w:val="001B6745"/>
    <w:rsid w:val="001D651D"/>
    <w:rsid w:val="001E1046"/>
    <w:rsid w:val="001F3778"/>
    <w:rsid w:val="001F61FF"/>
    <w:rsid w:val="002010E7"/>
    <w:rsid w:val="0022475B"/>
    <w:rsid w:val="00296660"/>
    <w:rsid w:val="00323B6B"/>
    <w:rsid w:val="003B0994"/>
    <w:rsid w:val="003B4D7F"/>
    <w:rsid w:val="00437419"/>
    <w:rsid w:val="00496593"/>
    <w:rsid w:val="004D6BCE"/>
    <w:rsid w:val="005507AC"/>
    <w:rsid w:val="005B44B3"/>
    <w:rsid w:val="005C30E9"/>
    <w:rsid w:val="005D38E3"/>
    <w:rsid w:val="005E19AE"/>
    <w:rsid w:val="005F01D9"/>
    <w:rsid w:val="00643C9E"/>
    <w:rsid w:val="007069E7"/>
    <w:rsid w:val="00713BB4"/>
    <w:rsid w:val="00716CCC"/>
    <w:rsid w:val="00726266"/>
    <w:rsid w:val="00780F70"/>
    <w:rsid w:val="00794FFA"/>
    <w:rsid w:val="008844F0"/>
    <w:rsid w:val="008C75EF"/>
    <w:rsid w:val="008D5B2F"/>
    <w:rsid w:val="00922FAB"/>
    <w:rsid w:val="00935078"/>
    <w:rsid w:val="00985FA3"/>
    <w:rsid w:val="009A2320"/>
    <w:rsid w:val="009B7F1E"/>
    <w:rsid w:val="009C64F2"/>
    <w:rsid w:val="00A44EA5"/>
    <w:rsid w:val="00AC6B85"/>
    <w:rsid w:val="00AD3859"/>
    <w:rsid w:val="00AE563F"/>
    <w:rsid w:val="00BC645F"/>
    <w:rsid w:val="00BD1AAE"/>
    <w:rsid w:val="00C339A9"/>
    <w:rsid w:val="00C7716D"/>
    <w:rsid w:val="00CC70EC"/>
    <w:rsid w:val="00CD3B5A"/>
    <w:rsid w:val="00D36376"/>
    <w:rsid w:val="00D5070D"/>
    <w:rsid w:val="00E01DBF"/>
    <w:rsid w:val="00E60F7E"/>
    <w:rsid w:val="00E7537A"/>
    <w:rsid w:val="00EF444F"/>
    <w:rsid w:val="00F737B6"/>
    <w:rsid w:val="00F86519"/>
    <w:rsid w:val="00F9470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51A7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23B6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B6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3BB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B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064D-4DFD-4734-8E31-11DE1306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SMC Memo - Instructional Quality Commission (CA Dept of Education)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Memo - Instructional Quality Commission (CA Dept of Education)</dc:title>
  <dc:subject>Mathematics Subject Matter Committee  Memorandum of the January 2022 Instructional Commission Meeting.</dc:subject>
  <dc:creator>CDE</dc:creator>
  <cp:keywords/>
  <dc:description/>
  <cp:lastModifiedBy>Terri Yan</cp:lastModifiedBy>
  <cp:revision>8</cp:revision>
  <cp:lastPrinted>2017-12-19T16:21:00Z</cp:lastPrinted>
  <dcterms:created xsi:type="dcterms:W3CDTF">2021-12-14T18:36:00Z</dcterms:created>
  <dcterms:modified xsi:type="dcterms:W3CDTF">2022-01-07T03:40:00Z</dcterms:modified>
</cp:coreProperties>
</file>