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DF5A81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2E3848F1" w:rsidR="005A5AD3" w:rsidRPr="005D7730" w:rsidRDefault="00E3598B" w:rsidP="00DF5A81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9960D2">
        <w:rPr>
          <w:rFonts w:cs="Arial"/>
        </w:rPr>
        <w:t>jul</w:t>
      </w:r>
      <w:r w:rsidR="0003779D">
        <w:rPr>
          <w:rFonts w:cs="Arial"/>
        </w:rPr>
        <w:t>26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DF5A81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DF5A81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DF5A81"/>
    <w:p w14:paraId="71D9DDF7" w14:textId="77777777" w:rsidR="006E06C6" w:rsidRPr="005D7730" w:rsidRDefault="006E06C6" w:rsidP="00DF5A81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642DAA42" w:rsidR="00B305A0" w:rsidRDefault="00B305A0" w:rsidP="00DF5A81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9960D2">
        <w:rPr>
          <w:sz w:val="40"/>
          <w:szCs w:val="40"/>
        </w:rPr>
        <w:t>July 10</w:t>
      </w:r>
      <w:r w:rsidR="0003779D">
        <w:rPr>
          <w:sz w:val="40"/>
          <w:szCs w:val="40"/>
        </w:rPr>
        <w:t>, 2026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DF5A81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27A3A587" w14:textId="0026D425" w:rsidR="0098024D" w:rsidRPr="00A40472" w:rsidRDefault="0098024D" w:rsidP="00DF5A81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>
        <w:rPr>
          <w:bCs/>
          <w:snapToGrid w:val="0"/>
          <w:szCs w:val="20"/>
        </w:rPr>
        <w:t xml:space="preserve">CAREER WORKFORCE PATHWAYS JOINT ADVISORY COMMITTEE </w:t>
      </w:r>
      <w:r w:rsidRPr="00A40472">
        <w:rPr>
          <w:bCs/>
          <w:snapToGrid w:val="0"/>
          <w:szCs w:val="20"/>
        </w:rPr>
        <w:t>PROJECTS AND PRIORITIES.</w:t>
      </w:r>
    </w:p>
    <w:p w14:paraId="4C11FD1D" w14:textId="5E01E7AE" w:rsidR="0098024D" w:rsidRDefault="0098024D" w:rsidP="00DF5A81">
      <w:pPr>
        <w:spacing w:after="480"/>
      </w:pPr>
      <w:r w:rsidRPr="00A40472">
        <w:rPr>
          <w:snapToGrid w:val="0"/>
          <w:szCs w:val="20"/>
        </w:rPr>
        <w:t xml:space="preserve">Including, but not limited to, future meeting plans; agenda items;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</w:t>
      </w:r>
      <w:r w:rsidR="00DF5A81">
        <w:rPr>
          <w:snapToGrid w:val="0"/>
          <w:szCs w:val="20"/>
        </w:rPr>
        <w:t>f</w:t>
      </w:r>
      <w:r w:rsidR="00E25290">
        <w:rPr>
          <w:snapToGrid w:val="0"/>
          <w:szCs w:val="20"/>
        </w:rPr>
        <w:t>or</w:t>
      </w:r>
      <w:r w:rsidRPr="00A40472">
        <w:rPr>
          <w:snapToGrid w:val="0"/>
          <w:szCs w:val="20"/>
        </w:rPr>
        <w:t xml:space="preserve">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</w:t>
      </w:r>
      <w:r w:rsidR="003C6731">
        <w:rPr>
          <w:snapToGrid w:val="0"/>
          <w:szCs w:val="20"/>
        </w:rPr>
        <w:t>a</w:t>
      </w:r>
      <w:r w:rsidRPr="00A40472">
        <w:rPr>
          <w:snapToGrid w:val="0"/>
          <w:szCs w:val="20"/>
        </w:rPr>
        <w:t xml:space="preserve">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 xml:space="preserve">liaison reports; </w:t>
      </w:r>
      <w:r w:rsidR="008E1690">
        <w:rPr>
          <w:snapToGrid w:val="0"/>
          <w:szCs w:val="20"/>
        </w:rPr>
        <w:t>Department staffing updates; and other matters</w:t>
      </w:r>
      <w:r w:rsidRPr="00A40472">
        <w:rPr>
          <w:snapToGrid w:val="0"/>
          <w:szCs w:val="20"/>
        </w:rPr>
        <w:t xml:space="preserve"> of interest.</w:t>
      </w:r>
    </w:p>
    <w:p w14:paraId="582F2A55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DF5A81">
      <w:r>
        <w:t>Information, Action</w:t>
      </w:r>
    </w:p>
    <w:p w14:paraId="27DE18B2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1BC0EB8" w14:textId="4DF259B7" w:rsidR="0098024D" w:rsidRPr="00330514" w:rsidRDefault="0098024D" w:rsidP="00DF5A81">
      <w:pPr>
        <w:numPr>
          <w:ilvl w:val="0"/>
          <w:numId w:val="23"/>
        </w:numPr>
        <w:ind w:left="547"/>
        <w:rPr>
          <w:rFonts w:cs="Arial"/>
        </w:rPr>
      </w:pPr>
      <w:r>
        <w:rPr>
          <w:rFonts w:cs="Arial"/>
        </w:rPr>
        <w:t xml:space="preserve">Career Workforces Pathways Joint Advisory Committee (CWPJAC) </w:t>
      </w:r>
      <w:r w:rsidRPr="00A40472">
        <w:rPr>
          <w:rFonts w:cs="Arial"/>
        </w:rPr>
        <w:t>Draft Preliminary Report of Actions/</w:t>
      </w:r>
      <w:r w:rsidRPr="00332F82">
        <w:rPr>
          <w:rFonts w:cs="Arial"/>
        </w:rPr>
        <w:t xml:space="preserve">Minutes for the </w:t>
      </w:r>
      <w:r w:rsidR="009960D2">
        <w:rPr>
          <w:rFonts w:cs="Arial"/>
        </w:rPr>
        <w:t>March 13, 2026</w:t>
      </w:r>
      <w:r w:rsidR="009E1888">
        <w:rPr>
          <w:rFonts w:cs="Arial"/>
        </w:rPr>
        <w:t>,</w:t>
      </w:r>
      <w:r>
        <w:rPr>
          <w:rFonts w:cs="Arial"/>
        </w:rPr>
        <w:t xml:space="preserve"> meeting</w:t>
      </w:r>
    </w:p>
    <w:p w14:paraId="268D5B6C" w14:textId="630E841B" w:rsidR="0098024D" w:rsidRDefault="0098024D" w:rsidP="00DF5A81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>Committee M</w:t>
      </w:r>
      <w:r w:rsidRPr="00A40472">
        <w:rPr>
          <w:rFonts w:cs="Arial"/>
        </w:rPr>
        <w:t>ember reports</w:t>
      </w:r>
    </w:p>
    <w:p w14:paraId="0D9B728F" w14:textId="1A150A61" w:rsidR="00586CCE" w:rsidRDefault="00586CCE" w:rsidP="00DF5A81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 xml:space="preserve">Department </w:t>
      </w:r>
      <w:r w:rsidR="00BB364B">
        <w:rPr>
          <w:rFonts w:cs="Arial"/>
        </w:rPr>
        <w:t xml:space="preserve">Staffing </w:t>
      </w:r>
      <w:r>
        <w:rPr>
          <w:rFonts w:cs="Arial"/>
        </w:rPr>
        <w:t>Updates</w:t>
      </w:r>
      <w:r w:rsidR="00281BDD">
        <w:rPr>
          <w:rFonts w:cs="Arial"/>
        </w:rPr>
        <w:t>:</w:t>
      </w:r>
    </w:p>
    <w:p w14:paraId="6F7060D2" w14:textId="7DCB3C2F" w:rsid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California Department of Education</w:t>
      </w:r>
      <w:r w:rsidR="003C6731">
        <w:rPr>
          <w:rFonts w:cs="Arial"/>
        </w:rPr>
        <w:t xml:space="preserve"> (CDE)</w:t>
      </w:r>
    </w:p>
    <w:p w14:paraId="21E408DE" w14:textId="7EA7047C" w:rsid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lastRenderedPageBreak/>
        <w:t>California Community Colleges Chancellor’s Office</w:t>
      </w:r>
      <w:r w:rsidR="003C6731">
        <w:rPr>
          <w:rFonts w:cs="Arial"/>
        </w:rPr>
        <w:t xml:space="preserve"> (CCCCO)</w:t>
      </w:r>
    </w:p>
    <w:p w14:paraId="0E66210F" w14:textId="5F5CD888" w:rsidR="00B305A0" w:rsidRPr="00281BDD" w:rsidRDefault="00281BDD" w:rsidP="00DF5A81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State Board of Education</w:t>
      </w:r>
      <w:r w:rsidR="003C6731">
        <w:rPr>
          <w:rFonts w:cs="Arial"/>
        </w:rPr>
        <w:t xml:space="preserve"> (SBE)</w:t>
      </w:r>
    </w:p>
    <w:p w14:paraId="7F0EFF5B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5ED9A6B0" w:rsidR="00B305A0" w:rsidRDefault="00A65DED" w:rsidP="00DF5A81">
      <w:r>
        <w:t>C</w:t>
      </w:r>
      <w:r w:rsidR="003C6731">
        <w:t>DE</w:t>
      </w:r>
      <w:r w:rsidR="00B305A0">
        <w:t xml:space="preserve"> and C</w:t>
      </w:r>
      <w:r w:rsidR="003C6731">
        <w:t>CCCO</w:t>
      </w:r>
      <w:r w:rsidR="00B305A0">
        <w:t xml:space="preserve"> </w:t>
      </w:r>
      <w:r w:rsidR="00B305A0" w:rsidRPr="00AF5F3E">
        <w:t>staff jointly</w:t>
      </w:r>
      <w:r w:rsidR="00B305A0">
        <w:t xml:space="preserve"> recommend that the CWPJAC review and approve the </w:t>
      </w:r>
      <w:r w:rsidR="009960D2">
        <w:t>March 13, 2026</w:t>
      </w:r>
      <w:r w:rsidR="00683333">
        <w:t>,</w:t>
      </w:r>
      <w:r w:rsidR="00C671D7">
        <w:t xml:space="preserve"> </w:t>
      </w:r>
      <w:r w:rsidR="00815871">
        <w:t xml:space="preserve">Preliminary </w:t>
      </w:r>
      <w:r w:rsidR="00B305A0">
        <w:t>Report of Action</w:t>
      </w:r>
      <w:r w:rsidR="00340FC8">
        <w:t>s/Draft Minutes</w:t>
      </w:r>
      <w:r w:rsidR="00C671D7">
        <w:t xml:space="preserve"> (Attachment 1)</w:t>
      </w:r>
      <w:r w:rsidR="00B305A0">
        <w:t>.</w:t>
      </w:r>
    </w:p>
    <w:p w14:paraId="7F2D1C6E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DF5A81">
      <w:pPr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4DD1B06E" w:rsidR="00CC3C0E" w:rsidRPr="000814E4" w:rsidRDefault="00CC3C0E" w:rsidP="00DF5A81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</w:t>
      </w:r>
      <w:r w:rsidR="00284F89">
        <w:rPr>
          <w:rFonts w:cs="Arial"/>
        </w:rPr>
        <w:t xml:space="preserve"> and any other topics necessary to run the CWPJAC</w:t>
      </w:r>
      <w:r>
        <w:rPr>
          <w:rFonts w:cs="Arial"/>
        </w:rPr>
        <w:t>.</w:t>
      </w:r>
    </w:p>
    <w:p w14:paraId="5E2711CD" w14:textId="7D38380C" w:rsidR="00B305A0" w:rsidRPr="00D31F07" w:rsidRDefault="00B305A0" w:rsidP="00DF5A81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</w:t>
      </w:r>
    </w:p>
    <w:p w14:paraId="6925E27B" w14:textId="29850D39" w:rsidR="002776A1" w:rsidRPr="00EC5C83" w:rsidRDefault="00B305A0" w:rsidP="00DF5A81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>Preliminary Report of Action</w:t>
      </w:r>
      <w:r w:rsidR="00900ED2">
        <w:t>/Draft Minutes</w:t>
      </w:r>
      <w:r w:rsidRPr="00BC00D3">
        <w:t xml:space="preserve"> </w:t>
      </w:r>
      <w:r w:rsidRPr="0093549B">
        <w:t>(</w:t>
      </w:r>
      <w:r w:rsidR="00A65DED">
        <w:t>4</w:t>
      </w:r>
      <w:r w:rsidRPr="0093549B">
        <w:t xml:space="preserve"> pages)</w:t>
      </w:r>
    </w:p>
    <w:sectPr w:rsidR="002776A1" w:rsidRPr="00EC5C83" w:rsidSect="005A5AD3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661C" w14:textId="77777777" w:rsidR="00EF07D7" w:rsidRDefault="00EF07D7" w:rsidP="000E09DC">
      <w:r>
        <w:separator/>
      </w:r>
    </w:p>
  </w:endnote>
  <w:endnote w:type="continuationSeparator" w:id="0">
    <w:p w14:paraId="18CC46BF" w14:textId="77777777" w:rsidR="00EF07D7" w:rsidRDefault="00EF07D7" w:rsidP="000E09DC">
      <w:r>
        <w:continuationSeparator/>
      </w:r>
    </w:p>
  </w:endnote>
  <w:endnote w:type="continuationNotice" w:id="1">
    <w:p w14:paraId="1C84DA6F" w14:textId="77777777" w:rsidR="00EF07D7" w:rsidRDefault="00EF0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4BEC" w14:textId="77777777" w:rsidR="00EF07D7" w:rsidRDefault="00EF07D7" w:rsidP="000E09DC">
      <w:r>
        <w:separator/>
      </w:r>
    </w:p>
  </w:footnote>
  <w:footnote w:type="continuationSeparator" w:id="0">
    <w:p w14:paraId="762D8EAA" w14:textId="77777777" w:rsidR="00EF07D7" w:rsidRDefault="00EF07D7" w:rsidP="000E09DC">
      <w:r>
        <w:continuationSeparator/>
      </w:r>
    </w:p>
  </w:footnote>
  <w:footnote w:type="continuationNotice" w:id="1">
    <w:p w14:paraId="0BC7A19A" w14:textId="77777777" w:rsidR="00EF07D7" w:rsidRDefault="00EF07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713" w14:textId="57E13AD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BB364B">
      <w:rPr>
        <w:rFonts w:cs="Arial"/>
      </w:rPr>
      <w:t>nov</w:t>
    </w:r>
    <w:r w:rsidR="00A45405">
      <w:rPr>
        <w:rFonts w:cs="Arial"/>
      </w:rPr>
      <w:t>2</w:t>
    </w:r>
    <w:r w:rsidR="005C6417">
      <w:rPr>
        <w:rFonts w:cs="Arial"/>
      </w:rPr>
      <w:t>5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6"/>
  </w:num>
  <w:num w:numId="3" w16cid:durableId="5791230">
    <w:abstractNumId w:val="5"/>
  </w:num>
  <w:num w:numId="4" w16cid:durableId="1421683299">
    <w:abstractNumId w:val="13"/>
  </w:num>
  <w:num w:numId="5" w16cid:durableId="1939487772">
    <w:abstractNumId w:val="14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2"/>
  </w:num>
  <w:num w:numId="9" w16cid:durableId="49306100">
    <w:abstractNumId w:val="6"/>
  </w:num>
  <w:num w:numId="10" w16cid:durableId="1096903931">
    <w:abstractNumId w:val="19"/>
  </w:num>
  <w:num w:numId="11" w16cid:durableId="481191507">
    <w:abstractNumId w:val="15"/>
  </w:num>
  <w:num w:numId="12" w16cid:durableId="419331508">
    <w:abstractNumId w:val="21"/>
  </w:num>
  <w:num w:numId="13" w16cid:durableId="2016036960">
    <w:abstractNumId w:val="17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2"/>
  </w:num>
  <w:num w:numId="17" w16cid:durableId="23530900">
    <w:abstractNumId w:val="0"/>
  </w:num>
  <w:num w:numId="18" w16cid:durableId="1268805023">
    <w:abstractNumId w:val="18"/>
  </w:num>
  <w:num w:numId="19" w16cid:durableId="1835563800">
    <w:abstractNumId w:val="20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1"/>
  </w:num>
  <w:num w:numId="23" w16cid:durableId="197159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3A87"/>
    <w:rsid w:val="000040D5"/>
    <w:rsid w:val="00005942"/>
    <w:rsid w:val="00005A06"/>
    <w:rsid w:val="00006ED8"/>
    <w:rsid w:val="00017401"/>
    <w:rsid w:val="00021D5A"/>
    <w:rsid w:val="00023FDB"/>
    <w:rsid w:val="00024B4F"/>
    <w:rsid w:val="00025CF0"/>
    <w:rsid w:val="000324AD"/>
    <w:rsid w:val="00035519"/>
    <w:rsid w:val="0003779D"/>
    <w:rsid w:val="00045B36"/>
    <w:rsid w:val="00060545"/>
    <w:rsid w:val="00064B28"/>
    <w:rsid w:val="00077CF8"/>
    <w:rsid w:val="00086178"/>
    <w:rsid w:val="00087927"/>
    <w:rsid w:val="000954CE"/>
    <w:rsid w:val="000B497E"/>
    <w:rsid w:val="000B6FE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3A8B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2475"/>
    <w:rsid w:val="00223112"/>
    <w:rsid w:val="002256D8"/>
    <w:rsid w:val="00233881"/>
    <w:rsid w:val="00233D9D"/>
    <w:rsid w:val="00240B26"/>
    <w:rsid w:val="002471E4"/>
    <w:rsid w:val="00254212"/>
    <w:rsid w:val="002614A8"/>
    <w:rsid w:val="00265F66"/>
    <w:rsid w:val="002712F0"/>
    <w:rsid w:val="00271438"/>
    <w:rsid w:val="00274F00"/>
    <w:rsid w:val="002776A1"/>
    <w:rsid w:val="00281BDD"/>
    <w:rsid w:val="00283AD3"/>
    <w:rsid w:val="00284091"/>
    <w:rsid w:val="00284F89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C7EFB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00EA4"/>
    <w:rsid w:val="003016AB"/>
    <w:rsid w:val="00310F04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0FC8"/>
    <w:rsid w:val="00342BE5"/>
    <w:rsid w:val="003439F3"/>
    <w:rsid w:val="00353BA6"/>
    <w:rsid w:val="003552CA"/>
    <w:rsid w:val="00360A5D"/>
    <w:rsid w:val="00363520"/>
    <w:rsid w:val="00363852"/>
    <w:rsid w:val="003705FC"/>
    <w:rsid w:val="00375773"/>
    <w:rsid w:val="00384ACF"/>
    <w:rsid w:val="003965EE"/>
    <w:rsid w:val="003A02C8"/>
    <w:rsid w:val="003A4385"/>
    <w:rsid w:val="003B7681"/>
    <w:rsid w:val="003C1C56"/>
    <w:rsid w:val="003C6731"/>
    <w:rsid w:val="003C7636"/>
    <w:rsid w:val="003C78E5"/>
    <w:rsid w:val="003C794C"/>
    <w:rsid w:val="003D0319"/>
    <w:rsid w:val="003D1ECD"/>
    <w:rsid w:val="003D1F08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6DF"/>
    <w:rsid w:val="004D28FD"/>
    <w:rsid w:val="004D3AFB"/>
    <w:rsid w:val="004D4737"/>
    <w:rsid w:val="004D55DD"/>
    <w:rsid w:val="004D641A"/>
    <w:rsid w:val="004D7487"/>
    <w:rsid w:val="004E029B"/>
    <w:rsid w:val="004E70AB"/>
    <w:rsid w:val="004F18C7"/>
    <w:rsid w:val="004F525E"/>
    <w:rsid w:val="005013AF"/>
    <w:rsid w:val="0050182F"/>
    <w:rsid w:val="00512F72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86CCE"/>
    <w:rsid w:val="00593AEC"/>
    <w:rsid w:val="00596159"/>
    <w:rsid w:val="0059705D"/>
    <w:rsid w:val="00597F8C"/>
    <w:rsid w:val="005A0448"/>
    <w:rsid w:val="005A1FCB"/>
    <w:rsid w:val="005A5AD3"/>
    <w:rsid w:val="005A68BD"/>
    <w:rsid w:val="005B25E2"/>
    <w:rsid w:val="005C5AD8"/>
    <w:rsid w:val="005C6417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06AE3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690"/>
    <w:rsid w:val="008E1A98"/>
    <w:rsid w:val="008E26C6"/>
    <w:rsid w:val="008E59BD"/>
    <w:rsid w:val="008F0041"/>
    <w:rsid w:val="00900B5B"/>
    <w:rsid w:val="00900ED2"/>
    <w:rsid w:val="009075EE"/>
    <w:rsid w:val="0091117B"/>
    <w:rsid w:val="0091201D"/>
    <w:rsid w:val="009124D2"/>
    <w:rsid w:val="00915764"/>
    <w:rsid w:val="00917FE2"/>
    <w:rsid w:val="00920BF0"/>
    <w:rsid w:val="009267D1"/>
    <w:rsid w:val="00933CE4"/>
    <w:rsid w:val="009350D9"/>
    <w:rsid w:val="0093549B"/>
    <w:rsid w:val="0093592C"/>
    <w:rsid w:val="0094516B"/>
    <w:rsid w:val="009478AB"/>
    <w:rsid w:val="0094795C"/>
    <w:rsid w:val="00966988"/>
    <w:rsid w:val="00970E26"/>
    <w:rsid w:val="0098024D"/>
    <w:rsid w:val="00982EE4"/>
    <w:rsid w:val="0098462B"/>
    <w:rsid w:val="00985949"/>
    <w:rsid w:val="0099030A"/>
    <w:rsid w:val="00992087"/>
    <w:rsid w:val="009960D2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D6BF3"/>
    <w:rsid w:val="009E0762"/>
    <w:rsid w:val="009E1888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65DED"/>
    <w:rsid w:val="00A70856"/>
    <w:rsid w:val="00A73461"/>
    <w:rsid w:val="00A73D7C"/>
    <w:rsid w:val="00A7788F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438B5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415B"/>
    <w:rsid w:val="00B87539"/>
    <w:rsid w:val="00B91E2D"/>
    <w:rsid w:val="00BA1343"/>
    <w:rsid w:val="00BA5539"/>
    <w:rsid w:val="00BA7B12"/>
    <w:rsid w:val="00BB2AAC"/>
    <w:rsid w:val="00BB364B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003D6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32D9"/>
    <w:rsid w:val="00DC7144"/>
    <w:rsid w:val="00DD3B75"/>
    <w:rsid w:val="00DD731D"/>
    <w:rsid w:val="00DE28E5"/>
    <w:rsid w:val="00DF11D8"/>
    <w:rsid w:val="00DF1CE6"/>
    <w:rsid w:val="00DF2082"/>
    <w:rsid w:val="00DF320C"/>
    <w:rsid w:val="00DF5A81"/>
    <w:rsid w:val="00E001AE"/>
    <w:rsid w:val="00E00317"/>
    <w:rsid w:val="00E00F26"/>
    <w:rsid w:val="00E038E9"/>
    <w:rsid w:val="00E06A3A"/>
    <w:rsid w:val="00E208D7"/>
    <w:rsid w:val="00E241B0"/>
    <w:rsid w:val="00E2529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970A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07D7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2D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7C7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1A5D-FFDC-448F-90E9-512087B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2026 Agenda Item 01 - General Information (CA Dept of Education)</dc:title>
  <dc:subject>Career Workforce Pathways Joint Advisory Committee (CWPJAC) project and priorities.</dc:subject>
  <dc:creator/>
  <cp:keywords/>
  <dc:description/>
  <cp:lastModifiedBy/>
  <cp:revision>1</cp:revision>
  <dcterms:created xsi:type="dcterms:W3CDTF">2026-07-06T18:07:00Z</dcterms:created>
  <dcterms:modified xsi:type="dcterms:W3CDTF">2026-07-06T18:07:00Z</dcterms:modified>
  <cp:category/>
</cp:coreProperties>
</file>